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43" w:rsidRPr="00055043" w:rsidRDefault="00055043" w:rsidP="00055043">
      <w:pPr>
        <w:shd w:val="clear" w:color="auto" w:fill="FBFBF3"/>
        <w:spacing w:after="60" w:line="240" w:lineRule="auto"/>
        <w:ind w:right="240"/>
        <w:outlineLvl w:val="2"/>
        <w:rPr>
          <w:rFonts w:ascii="Georgia" w:eastAsia="Times New Roman" w:hAnsi="Georgia" w:cs="Times New Roman"/>
          <w:color w:val="111111"/>
          <w:sz w:val="31"/>
          <w:szCs w:val="31"/>
        </w:rPr>
      </w:pPr>
      <w:r w:rsidRPr="00055043">
        <w:rPr>
          <w:rFonts w:ascii="Georgia" w:eastAsia="Times New Roman" w:hAnsi="Georgia" w:cs="Times New Roman"/>
          <w:color w:val="111111"/>
          <w:sz w:val="31"/>
          <w:szCs w:val="31"/>
        </w:rPr>
        <w:t>PERSEPSI PETANI TERHADAP PROGRAM SL-PHT DALAM MENINGKATKAN PRODUKTIVITAS DAN PENDAPATAN USAHATANI KAKAO (</w:t>
      </w:r>
      <w:proofErr w:type="spellStart"/>
      <w:r w:rsidRPr="00055043">
        <w:rPr>
          <w:rFonts w:ascii="Georgia" w:eastAsia="Times New Roman" w:hAnsi="Georgia" w:cs="Times New Roman"/>
          <w:color w:val="111111"/>
          <w:sz w:val="31"/>
          <w:szCs w:val="31"/>
        </w:rPr>
        <w:t>Studi</w:t>
      </w:r>
      <w:proofErr w:type="spellEnd"/>
      <w:r w:rsidRPr="00055043">
        <w:rPr>
          <w:rFonts w:ascii="Georgia" w:eastAsia="Times New Roman" w:hAnsi="Georgia" w:cs="Times New Roman"/>
          <w:color w:val="111111"/>
          <w:sz w:val="31"/>
          <w:szCs w:val="31"/>
        </w:rPr>
        <w:t xml:space="preserve"> </w:t>
      </w:r>
      <w:proofErr w:type="spellStart"/>
      <w:r w:rsidRPr="00055043">
        <w:rPr>
          <w:rFonts w:ascii="Georgia" w:eastAsia="Times New Roman" w:hAnsi="Georgia" w:cs="Times New Roman"/>
          <w:color w:val="111111"/>
          <w:sz w:val="31"/>
          <w:szCs w:val="31"/>
        </w:rPr>
        <w:t>Kasus</w:t>
      </w:r>
      <w:proofErr w:type="spellEnd"/>
      <w:r w:rsidRPr="00055043">
        <w:rPr>
          <w:rFonts w:ascii="Georgia" w:eastAsia="Times New Roman" w:hAnsi="Georgia" w:cs="Times New Roman"/>
          <w:color w:val="111111"/>
          <w:sz w:val="31"/>
          <w:szCs w:val="31"/>
        </w:rPr>
        <w:t xml:space="preserve"> </w:t>
      </w:r>
      <w:proofErr w:type="spellStart"/>
      <w:r w:rsidRPr="00055043">
        <w:rPr>
          <w:rFonts w:ascii="Georgia" w:eastAsia="Times New Roman" w:hAnsi="Georgia" w:cs="Times New Roman"/>
          <w:color w:val="111111"/>
          <w:sz w:val="31"/>
          <w:szCs w:val="31"/>
        </w:rPr>
        <w:t>Petani</w:t>
      </w:r>
      <w:proofErr w:type="spellEnd"/>
      <w:r w:rsidRPr="00055043">
        <w:rPr>
          <w:rFonts w:ascii="Georgia" w:eastAsia="Times New Roman" w:hAnsi="Georgia" w:cs="Times New Roman"/>
          <w:color w:val="111111"/>
          <w:sz w:val="31"/>
          <w:szCs w:val="31"/>
        </w:rPr>
        <w:t xml:space="preserve"> </w:t>
      </w:r>
      <w:proofErr w:type="spellStart"/>
      <w:r w:rsidRPr="00055043">
        <w:rPr>
          <w:rFonts w:ascii="Georgia" w:eastAsia="Times New Roman" w:hAnsi="Georgia" w:cs="Times New Roman"/>
          <w:color w:val="111111"/>
          <w:sz w:val="31"/>
          <w:szCs w:val="31"/>
        </w:rPr>
        <w:t>Kakao</w:t>
      </w:r>
      <w:proofErr w:type="spellEnd"/>
      <w:r w:rsidRPr="00055043">
        <w:rPr>
          <w:rFonts w:ascii="Georgia" w:eastAsia="Times New Roman" w:hAnsi="Georgia" w:cs="Times New Roman"/>
          <w:color w:val="111111"/>
          <w:sz w:val="31"/>
          <w:szCs w:val="31"/>
        </w:rPr>
        <w:t xml:space="preserve"> di </w:t>
      </w:r>
      <w:proofErr w:type="spellStart"/>
      <w:r w:rsidRPr="00055043">
        <w:rPr>
          <w:rFonts w:ascii="Georgia" w:eastAsia="Times New Roman" w:hAnsi="Georgia" w:cs="Times New Roman"/>
          <w:color w:val="111111"/>
          <w:sz w:val="31"/>
          <w:szCs w:val="31"/>
        </w:rPr>
        <w:t>Desa</w:t>
      </w:r>
      <w:proofErr w:type="spellEnd"/>
      <w:r w:rsidRPr="00055043">
        <w:rPr>
          <w:rFonts w:ascii="Georgia" w:eastAsia="Times New Roman" w:hAnsi="Georgia" w:cs="Times New Roman"/>
          <w:color w:val="111111"/>
          <w:sz w:val="31"/>
          <w:szCs w:val="31"/>
        </w:rPr>
        <w:t xml:space="preserve"> </w:t>
      </w:r>
      <w:proofErr w:type="spellStart"/>
      <w:r w:rsidRPr="00055043">
        <w:rPr>
          <w:rFonts w:ascii="Georgia" w:eastAsia="Times New Roman" w:hAnsi="Georgia" w:cs="Times New Roman"/>
          <w:color w:val="111111"/>
          <w:sz w:val="31"/>
          <w:szCs w:val="31"/>
        </w:rPr>
        <w:t>Sukoharjo</w:t>
      </w:r>
      <w:proofErr w:type="spellEnd"/>
      <w:r w:rsidRPr="00055043">
        <w:rPr>
          <w:rFonts w:ascii="Georgia" w:eastAsia="Times New Roman" w:hAnsi="Georgia" w:cs="Times New Roman"/>
          <w:color w:val="111111"/>
          <w:sz w:val="31"/>
          <w:szCs w:val="31"/>
        </w:rPr>
        <w:t xml:space="preserve"> 1 </w:t>
      </w:r>
      <w:proofErr w:type="spellStart"/>
      <w:r w:rsidRPr="00055043">
        <w:rPr>
          <w:rFonts w:ascii="Georgia" w:eastAsia="Times New Roman" w:hAnsi="Georgia" w:cs="Times New Roman"/>
          <w:color w:val="111111"/>
          <w:sz w:val="31"/>
          <w:szCs w:val="31"/>
        </w:rPr>
        <w:t>Kecamatan</w:t>
      </w:r>
      <w:proofErr w:type="spellEnd"/>
      <w:r w:rsidRPr="00055043">
        <w:rPr>
          <w:rFonts w:ascii="Georgia" w:eastAsia="Times New Roman" w:hAnsi="Georgia" w:cs="Times New Roman"/>
          <w:color w:val="111111"/>
          <w:sz w:val="31"/>
          <w:szCs w:val="31"/>
        </w:rPr>
        <w:t xml:space="preserve"> </w:t>
      </w:r>
      <w:proofErr w:type="spellStart"/>
      <w:r w:rsidRPr="00055043">
        <w:rPr>
          <w:rFonts w:ascii="Georgia" w:eastAsia="Times New Roman" w:hAnsi="Georgia" w:cs="Times New Roman"/>
          <w:color w:val="111111"/>
          <w:sz w:val="31"/>
          <w:szCs w:val="31"/>
        </w:rPr>
        <w:t>Sukoharjo</w:t>
      </w:r>
      <w:proofErr w:type="spellEnd"/>
      <w:r w:rsidRPr="00055043">
        <w:rPr>
          <w:rFonts w:ascii="Georgia" w:eastAsia="Times New Roman" w:hAnsi="Georgia" w:cs="Times New Roman"/>
          <w:color w:val="111111"/>
          <w:sz w:val="31"/>
          <w:szCs w:val="31"/>
        </w:rPr>
        <w:t xml:space="preserve"> </w:t>
      </w:r>
      <w:proofErr w:type="spellStart"/>
      <w:r w:rsidRPr="00055043">
        <w:rPr>
          <w:rFonts w:ascii="Georgia" w:eastAsia="Times New Roman" w:hAnsi="Georgia" w:cs="Times New Roman"/>
          <w:color w:val="111111"/>
          <w:sz w:val="31"/>
          <w:szCs w:val="31"/>
        </w:rPr>
        <w:t>Kabupaten</w:t>
      </w:r>
      <w:proofErr w:type="spellEnd"/>
      <w:r w:rsidRPr="00055043">
        <w:rPr>
          <w:rFonts w:ascii="Georgia" w:eastAsia="Times New Roman" w:hAnsi="Georgia" w:cs="Times New Roman"/>
          <w:color w:val="111111"/>
          <w:sz w:val="31"/>
          <w:szCs w:val="31"/>
        </w:rPr>
        <w:t xml:space="preserve"> </w:t>
      </w:r>
      <w:proofErr w:type="spellStart"/>
      <w:r w:rsidRPr="00055043">
        <w:rPr>
          <w:rFonts w:ascii="Georgia" w:eastAsia="Times New Roman" w:hAnsi="Georgia" w:cs="Times New Roman"/>
          <w:color w:val="111111"/>
          <w:sz w:val="31"/>
          <w:szCs w:val="31"/>
        </w:rPr>
        <w:t>Pringsewu</w:t>
      </w:r>
      <w:proofErr w:type="spellEnd"/>
      <w:r w:rsidRPr="00055043">
        <w:rPr>
          <w:rFonts w:ascii="Georgia" w:eastAsia="Times New Roman" w:hAnsi="Georgia" w:cs="Times New Roman"/>
          <w:color w:val="111111"/>
          <w:sz w:val="31"/>
          <w:szCs w:val="31"/>
        </w:rPr>
        <w:t>)</w:t>
      </w:r>
    </w:p>
    <w:p w:rsidR="00055043" w:rsidRPr="00055043" w:rsidRDefault="00055043" w:rsidP="00055043">
      <w:pPr>
        <w:shd w:val="clear" w:color="auto" w:fill="FBFBF3"/>
        <w:spacing w:after="0" w:line="240" w:lineRule="auto"/>
        <w:rPr>
          <w:rFonts w:ascii="Verdana" w:eastAsia="Times New Roman" w:hAnsi="Verdana" w:cs="Times New Roman"/>
          <w:color w:val="111111"/>
          <w:sz w:val="17"/>
          <w:szCs w:val="17"/>
        </w:rPr>
      </w:pPr>
      <w:proofErr w:type="spellStart"/>
      <w:r w:rsidRPr="00055043">
        <w:rPr>
          <w:rFonts w:ascii="Verdana" w:eastAsia="Times New Roman" w:hAnsi="Verdana" w:cs="Times New Roman"/>
          <w:i/>
          <w:iCs/>
          <w:color w:val="111111"/>
          <w:sz w:val="17"/>
          <w:szCs w:val="17"/>
        </w:rPr>
        <w:t>Rendi</w:t>
      </w:r>
      <w:proofErr w:type="spellEnd"/>
      <w:r w:rsidRPr="00055043">
        <w:rPr>
          <w:rFonts w:ascii="Verdana" w:eastAsia="Times New Roman" w:hAnsi="Verdana" w:cs="Times New Roman"/>
          <w:i/>
          <w:iCs/>
          <w:color w:val="111111"/>
          <w:sz w:val="17"/>
          <w:szCs w:val="17"/>
        </w:rPr>
        <w:t xml:space="preserve"> </w:t>
      </w:r>
      <w:proofErr w:type="spellStart"/>
      <w:r w:rsidRPr="00055043">
        <w:rPr>
          <w:rFonts w:ascii="Verdana" w:eastAsia="Times New Roman" w:hAnsi="Verdana" w:cs="Times New Roman"/>
          <w:i/>
          <w:iCs/>
          <w:color w:val="111111"/>
          <w:sz w:val="17"/>
          <w:szCs w:val="17"/>
        </w:rPr>
        <w:t>Robiyan</w:t>
      </w:r>
      <w:proofErr w:type="spellEnd"/>
      <w:r w:rsidRPr="00055043">
        <w:rPr>
          <w:rFonts w:ascii="Verdana" w:eastAsia="Times New Roman" w:hAnsi="Verdana" w:cs="Times New Roman"/>
          <w:i/>
          <w:iCs/>
          <w:color w:val="111111"/>
          <w:sz w:val="17"/>
          <w:szCs w:val="17"/>
        </w:rPr>
        <w:t xml:space="preserve">, </w:t>
      </w:r>
      <w:proofErr w:type="spellStart"/>
      <w:r w:rsidRPr="00055043">
        <w:rPr>
          <w:rFonts w:ascii="Verdana" w:eastAsia="Times New Roman" w:hAnsi="Verdana" w:cs="Times New Roman"/>
          <w:i/>
          <w:iCs/>
          <w:color w:val="111111"/>
          <w:sz w:val="17"/>
          <w:szCs w:val="17"/>
        </w:rPr>
        <w:t>Tubagus</w:t>
      </w:r>
      <w:proofErr w:type="spellEnd"/>
      <w:r w:rsidRPr="00055043">
        <w:rPr>
          <w:rFonts w:ascii="Verdana" w:eastAsia="Times New Roman" w:hAnsi="Verdana" w:cs="Times New Roman"/>
          <w:i/>
          <w:iCs/>
          <w:color w:val="111111"/>
          <w:sz w:val="17"/>
          <w:szCs w:val="17"/>
        </w:rPr>
        <w:t xml:space="preserve"> </w:t>
      </w:r>
      <w:proofErr w:type="spellStart"/>
      <w:r w:rsidRPr="00055043">
        <w:rPr>
          <w:rFonts w:ascii="Verdana" w:eastAsia="Times New Roman" w:hAnsi="Verdana" w:cs="Times New Roman"/>
          <w:i/>
          <w:iCs/>
          <w:color w:val="111111"/>
          <w:sz w:val="17"/>
          <w:szCs w:val="17"/>
        </w:rPr>
        <w:t>Hasanuddin</w:t>
      </w:r>
      <w:proofErr w:type="spellEnd"/>
      <w:r w:rsidRPr="00055043">
        <w:rPr>
          <w:rFonts w:ascii="Verdana" w:eastAsia="Times New Roman" w:hAnsi="Verdana" w:cs="Times New Roman"/>
          <w:i/>
          <w:iCs/>
          <w:color w:val="111111"/>
          <w:sz w:val="17"/>
          <w:szCs w:val="17"/>
        </w:rPr>
        <w:t xml:space="preserve">, </w:t>
      </w:r>
      <w:proofErr w:type="spellStart"/>
      <w:r w:rsidRPr="00055043">
        <w:rPr>
          <w:rFonts w:ascii="Verdana" w:eastAsia="Times New Roman" w:hAnsi="Verdana" w:cs="Times New Roman"/>
          <w:i/>
          <w:iCs/>
          <w:color w:val="111111"/>
          <w:sz w:val="17"/>
          <w:szCs w:val="17"/>
        </w:rPr>
        <w:t>Helvi</w:t>
      </w:r>
      <w:proofErr w:type="spellEnd"/>
      <w:r w:rsidRPr="00055043">
        <w:rPr>
          <w:rFonts w:ascii="Verdana" w:eastAsia="Times New Roman" w:hAnsi="Verdana" w:cs="Times New Roman"/>
          <w:i/>
          <w:iCs/>
          <w:color w:val="111111"/>
          <w:sz w:val="17"/>
          <w:szCs w:val="17"/>
        </w:rPr>
        <w:t xml:space="preserve"> </w:t>
      </w:r>
      <w:proofErr w:type="spellStart"/>
      <w:r w:rsidRPr="00055043">
        <w:rPr>
          <w:rFonts w:ascii="Verdana" w:eastAsia="Times New Roman" w:hAnsi="Verdana" w:cs="Times New Roman"/>
          <w:i/>
          <w:iCs/>
          <w:color w:val="111111"/>
          <w:sz w:val="17"/>
          <w:szCs w:val="17"/>
        </w:rPr>
        <w:t>Yanfika</w:t>
      </w:r>
      <w:proofErr w:type="spellEnd"/>
    </w:p>
    <w:p w:rsidR="00055043" w:rsidRPr="00055043" w:rsidRDefault="00055043" w:rsidP="00055043">
      <w:pPr>
        <w:spacing w:after="0" w:line="240" w:lineRule="auto"/>
        <w:rPr>
          <w:rFonts w:ascii="Times New Roman" w:eastAsia="Times New Roman" w:hAnsi="Times New Roman" w:cs="Times New Roman"/>
          <w:sz w:val="24"/>
          <w:szCs w:val="24"/>
        </w:rPr>
      </w:pPr>
    </w:p>
    <w:p w:rsidR="00055043" w:rsidRPr="00055043" w:rsidRDefault="00055043" w:rsidP="00055043">
      <w:pPr>
        <w:shd w:val="clear" w:color="auto" w:fill="FBFBF3"/>
        <w:spacing w:before="180" w:after="60" w:line="240" w:lineRule="auto"/>
        <w:ind w:right="240"/>
        <w:outlineLvl w:val="3"/>
        <w:rPr>
          <w:rFonts w:ascii="Georgia" w:eastAsia="Times New Roman" w:hAnsi="Georgia" w:cs="Times New Roman"/>
          <w:color w:val="111111"/>
          <w:sz w:val="26"/>
          <w:szCs w:val="26"/>
        </w:rPr>
      </w:pPr>
      <w:r w:rsidRPr="00055043">
        <w:rPr>
          <w:rFonts w:ascii="Georgia" w:eastAsia="Times New Roman" w:hAnsi="Georgia" w:cs="Times New Roman"/>
          <w:color w:val="111111"/>
          <w:sz w:val="26"/>
          <w:szCs w:val="26"/>
        </w:rPr>
        <w:t>Abstract</w:t>
      </w:r>
    </w:p>
    <w:p w:rsidR="00055043" w:rsidRPr="00055043" w:rsidRDefault="00055043" w:rsidP="00055043">
      <w:pPr>
        <w:shd w:val="clear" w:color="auto" w:fill="FBFBF3"/>
        <w:spacing w:after="0" w:line="240" w:lineRule="auto"/>
        <w:rPr>
          <w:rFonts w:ascii="Verdana" w:eastAsia="Times New Roman" w:hAnsi="Verdana" w:cs="Times New Roman"/>
          <w:color w:val="111111"/>
          <w:sz w:val="17"/>
          <w:szCs w:val="17"/>
        </w:rPr>
      </w:pPr>
    </w:p>
    <w:p w:rsidR="00055043" w:rsidRPr="00055043" w:rsidRDefault="00055043" w:rsidP="00055043">
      <w:pPr>
        <w:shd w:val="clear" w:color="auto" w:fill="FBFBF3"/>
        <w:spacing w:before="240" w:after="240" w:line="240" w:lineRule="auto"/>
        <w:rPr>
          <w:rFonts w:ascii="Verdana" w:eastAsia="Times New Roman" w:hAnsi="Verdana" w:cs="Times New Roman"/>
          <w:color w:val="111111"/>
          <w:sz w:val="17"/>
          <w:szCs w:val="17"/>
        </w:rPr>
      </w:pPr>
      <w:r w:rsidRPr="00055043">
        <w:rPr>
          <w:rFonts w:ascii="Verdana" w:eastAsia="Times New Roman" w:hAnsi="Verdana" w:cs="Times New Roman"/>
          <w:i/>
          <w:iCs/>
          <w:color w:val="111111"/>
          <w:sz w:val="17"/>
          <w:szCs w:val="17"/>
        </w:rPr>
        <w:t>The objectives of this research are to find out level of cocoa farmers’ perception toward cocoa farming Integrated Pest Management Field School (SL-PHT) program in </w:t>
      </w:r>
      <w:proofErr w:type="spellStart"/>
      <w:r w:rsidRPr="00055043">
        <w:rPr>
          <w:rFonts w:ascii="Verdana" w:eastAsia="Times New Roman" w:hAnsi="Verdana" w:cs="Times New Roman"/>
          <w:i/>
          <w:iCs/>
          <w:color w:val="111111"/>
          <w:sz w:val="17"/>
          <w:szCs w:val="17"/>
        </w:rPr>
        <w:t>increaseing</w:t>
      </w:r>
      <w:proofErr w:type="spellEnd"/>
      <w:r w:rsidRPr="00055043">
        <w:rPr>
          <w:rFonts w:ascii="Verdana" w:eastAsia="Times New Roman" w:hAnsi="Verdana" w:cs="Times New Roman"/>
          <w:i/>
          <w:iCs/>
          <w:color w:val="111111"/>
          <w:sz w:val="17"/>
          <w:szCs w:val="17"/>
        </w:rPr>
        <w:t> cocoa productivity and farm income and factors related to cocoa farmers’ perception toward SL-PHT program in </w:t>
      </w:r>
      <w:proofErr w:type="spellStart"/>
      <w:r w:rsidRPr="00055043">
        <w:rPr>
          <w:rFonts w:ascii="Verdana" w:eastAsia="Times New Roman" w:hAnsi="Verdana" w:cs="Times New Roman"/>
          <w:i/>
          <w:iCs/>
          <w:color w:val="111111"/>
          <w:sz w:val="17"/>
          <w:szCs w:val="17"/>
        </w:rPr>
        <w:t>increaseing</w:t>
      </w:r>
      <w:proofErr w:type="spellEnd"/>
      <w:r w:rsidRPr="00055043">
        <w:rPr>
          <w:rFonts w:ascii="Verdana" w:eastAsia="Times New Roman" w:hAnsi="Verdana" w:cs="Times New Roman"/>
          <w:i/>
          <w:iCs/>
          <w:color w:val="111111"/>
          <w:sz w:val="17"/>
          <w:szCs w:val="17"/>
        </w:rPr>
        <w:t> cocoa productivity and farm income. This research was conducted in </w:t>
      </w:r>
      <w:proofErr w:type="spellStart"/>
      <w:r w:rsidRPr="00055043">
        <w:rPr>
          <w:rFonts w:ascii="Verdana" w:eastAsia="Times New Roman" w:hAnsi="Verdana" w:cs="Times New Roman"/>
          <w:i/>
          <w:iCs/>
          <w:color w:val="111111"/>
          <w:sz w:val="17"/>
          <w:szCs w:val="17"/>
        </w:rPr>
        <w:t>Sukoharjo</w:t>
      </w:r>
      <w:proofErr w:type="spellEnd"/>
      <w:r w:rsidRPr="00055043">
        <w:rPr>
          <w:rFonts w:ascii="Verdana" w:eastAsia="Times New Roman" w:hAnsi="Verdana" w:cs="Times New Roman"/>
          <w:i/>
          <w:iCs/>
          <w:color w:val="111111"/>
          <w:sz w:val="17"/>
          <w:szCs w:val="17"/>
        </w:rPr>
        <w:t xml:space="preserve"> 1 Village as one of villages where the cocoa SL-PHT program took place. This study was held in August until October 2013. Twenty-six farmers as respondents were selected by using a census method. Analysis methods used in this research are descriptive and Rank Spearman’s correlation. The results showed that the level of cocoa farmers’ perception toward SL-PHT program was in a good classification, and cocoa SL-PHT program was beneficial in increasing productivity, income, and pest disease control of cocoa plants, the level of farming experience, level of farming knowledge, and level of farmers’ social interaction had a correlation to the level of cocoa farmers’ perception toward SL-PHT program in increasing cocoa productivity and farm income.  Whereas, level of farmers’ living need fulfillment had no correlation to the level of cocoa farmers’ perception toward SL-PHT program.</w:t>
      </w:r>
    </w:p>
    <w:p w:rsidR="00055043" w:rsidRPr="00055043" w:rsidRDefault="00055043" w:rsidP="00055043">
      <w:pPr>
        <w:shd w:val="clear" w:color="auto" w:fill="FBFBF3"/>
        <w:spacing w:before="240" w:after="240" w:line="240" w:lineRule="auto"/>
        <w:rPr>
          <w:rFonts w:ascii="Verdana" w:eastAsia="Times New Roman" w:hAnsi="Verdana" w:cs="Times New Roman"/>
          <w:color w:val="111111"/>
          <w:sz w:val="17"/>
          <w:szCs w:val="17"/>
        </w:rPr>
      </w:pPr>
      <w:r w:rsidRPr="00055043">
        <w:rPr>
          <w:rFonts w:ascii="Verdana" w:eastAsia="Times New Roman" w:hAnsi="Verdana" w:cs="Times New Roman"/>
          <w:i/>
          <w:iCs/>
          <w:color w:val="111111"/>
          <w:sz w:val="17"/>
          <w:szCs w:val="17"/>
        </w:rPr>
        <w:t>Keywords: cocoa, perception, pr</w:t>
      </w:r>
      <w:bookmarkStart w:id="0" w:name="_GoBack"/>
      <w:bookmarkEnd w:id="0"/>
      <w:r w:rsidRPr="00055043">
        <w:rPr>
          <w:rFonts w:ascii="Verdana" w:eastAsia="Times New Roman" w:hAnsi="Verdana" w:cs="Times New Roman"/>
          <w:i/>
          <w:iCs/>
          <w:color w:val="111111"/>
          <w:sz w:val="17"/>
          <w:szCs w:val="17"/>
        </w:rPr>
        <w:t>oductivity, SL-PHT, farmers</w:t>
      </w:r>
    </w:p>
    <w:p w:rsidR="00AA05DB" w:rsidRDefault="00AA05DB"/>
    <w:sectPr w:rsidR="00AA05DB" w:rsidSect="006B7DEC">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43"/>
    <w:rsid w:val="00055043"/>
    <w:rsid w:val="006B7DEC"/>
    <w:rsid w:val="00AA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8872D-A5CD-49AD-B43F-AA059EA6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78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2021-02-16T23:12:00Z</dcterms:created>
  <dcterms:modified xsi:type="dcterms:W3CDTF">2021-02-16T23:14:00Z</dcterms:modified>
</cp:coreProperties>
</file>